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4E119" w14:textId="43976637" w:rsidR="00E55639" w:rsidRPr="00FD07F2" w:rsidRDefault="00E55639" w:rsidP="00D0605B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B257FD">
        <w:rPr>
          <w:b/>
          <w:sz w:val="32"/>
          <w:szCs w:val="26"/>
        </w:rPr>
        <w:t>Лабораторная работа №</w:t>
      </w:r>
      <w:r w:rsidR="00C66764">
        <w:rPr>
          <w:b/>
          <w:sz w:val="32"/>
          <w:szCs w:val="26"/>
        </w:rPr>
        <w:t>6</w:t>
      </w:r>
    </w:p>
    <w:p w14:paraId="61F01E90" w14:textId="21CCDEFD" w:rsidR="003F1E52" w:rsidRPr="00D41A67" w:rsidRDefault="00FD07F2" w:rsidP="00D0605B">
      <w:pPr>
        <w:spacing w:line="360" w:lineRule="auto"/>
        <w:ind w:left="360"/>
        <w:jc w:val="center"/>
        <w:outlineLvl w:val="0"/>
        <w:rPr>
          <w:b/>
          <w:sz w:val="32"/>
          <w:szCs w:val="26"/>
        </w:rPr>
      </w:pPr>
      <w:r w:rsidRPr="00FD07F2">
        <w:rPr>
          <w:b/>
          <w:sz w:val="32"/>
          <w:szCs w:val="26"/>
        </w:rPr>
        <w:t xml:space="preserve">Обработка </w:t>
      </w:r>
      <w:r w:rsidR="00E14F59">
        <w:rPr>
          <w:b/>
          <w:sz w:val="32"/>
          <w:szCs w:val="26"/>
        </w:rPr>
        <w:t>дву</w:t>
      </w:r>
      <w:r w:rsidRPr="00FD07F2">
        <w:rPr>
          <w:b/>
          <w:sz w:val="32"/>
          <w:szCs w:val="26"/>
        </w:rPr>
        <w:t>мерных статических массивов</w:t>
      </w:r>
      <w:r w:rsidRPr="00D41A67">
        <w:rPr>
          <w:b/>
          <w:sz w:val="32"/>
          <w:szCs w:val="26"/>
        </w:rPr>
        <w:t>.</w:t>
      </w:r>
    </w:p>
    <w:p w14:paraId="19F3C995" w14:textId="1DAACF3E" w:rsidR="00960879" w:rsidRPr="00960879" w:rsidRDefault="007668FC" w:rsidP="00D0605B">
      <w:pPr>
        <w:spacing w:line="360" w:lineRule="auto"/>
        <w:rPr>
          <w:b/>
          <w:bCs/>
          <w:sz w:val="32"/>
          <w:szCs w:val="32"/>
        </w:rPr>
      </w:pPr>
      <w:r w:rsidRPr="007668FC">
        <w:rPr>
          <w:b/>
          <w:bCs/>
          <w:sz w:val="32"/>
          <w:szCs w:val="32"/>
        </w:rPr>
        <w:t>1</w:t>
      </w:r>
      <w:r w:rsidR="00960879" w:rsidRPr="002427B3">
        <w:rPr>
          <w:b/>
          <w:bCs/>
          <w:sz w:val="32"/>
          <w:szCs w:val="32"/>
        </w:rPr>
        <w:t xml:space="preserve">. </w:t>
      </w:r>
      <w:r w:rsidR="00960879">
        <w:rPr>
          <w:b/>
          <w:bCs/>
          <w:sz w:val="32"/>
          <w:szCs w:val="32"/>
        </w:rPr>
        <w:t>Вариант</w:t>
      </w:r>
    </w:p>
    <w:p w14:paraId="25A4C428" w14:textId="24164C1F" w:rsidR="00E55639" w:rsidRPr="00F444E5" w:rsidRDefault="00F444E5" w:rsidP="00D0605B">
      <w:pPr>
        <w:spacing w:line="360" w:lineRule="auto"/>
        <w:jc w:val="center"/>
        <w:rPr>
          <w:b/>
          <w:bCs/>
          <w:sz w:val="28"/>
          <w:szCs w:val="28"/>
        </w:rPr>
      </w:pPr>
      <w:r w:rsidRPr="00F444E5">
        <w:rPr>
          <w:b/>
          <w:bCs/>
          <w:sz w:val="28"/>
          <w:szCs w:val="28"/>
        </w:rPr>
        <w:t>13 Вариант</w:t>
      </w:r>
    </w:p>
    <w:p w14:paraId="57AE73B4" w14:textId="54C579AC" w:rsidR="00D41A67" w:rsidRPr="00D41A67" w:rsidRDefault="00D41A67" w:rsidP="00D41A67">
      <w:pPr>
        <w:pStyle w:val="a5"/>
        <w:numPr>
          <w:ilvl w:val="0"/>
          <w:numId w:val="22"/>
        </w:numPr>
        <w:spacing w:after="160" w:line="360" w:lineRule="auto"/>
        <w:rPr>
          <w:sz w:val="28"/>
          <w:szCs w:val="28"/>
        </w:rPr>
      </w:pPr>
      <w:r w:rsidRPr="00D41A67">
        <w:rPr>
          <w:sz w:val="28"/>
          <w:szCs w:val="28"/>
        </w:rPr>
        <w:t>Определить является ли квадратная матрица A[N,</w:t>
      </w:r>
      <w:r w:rsidRPr="00D41A67">
        <w:rPr>
          <w:sz w:val="28"/>
          <w:szCs w:val="28"/>
        </w:rPr>
        <w:t xml:space="preserve"> </w:t>
      </w:r>
      <w:r w:rsidRPr="00D41A67">
        <w:rPr>
          <w:sz w:val="28"/>
          <w:szCs w:val="28"/>
        </w:rPr>
        <w:t>N] симметричной относительно главной диагонали. Матрица вводится с клавиатуры</w:t>
      </w:r>
      <w:r w:rsidRPr="00D41A67">
        <w:rPr>
          <w:sz w:val="28"/>
          <w:szCs w:val="28"/>
        </w:rPr>
        <w:t>.</w:t>
      </w:r>
    </w:p>
    <w:p w14:paraId="57918A25" w14:textId="2FF1BDEF" w:rsidR="00487A91" w:rsidRPr="00D41A67" w:rsidRDefault="00D41A67" w:rsidP="00D41A67">
      <w:pPr>
        <w:pStyle w:val="a5"/>
        <w:numPr>
          <w:ilvl w:val="0"/>
          <w:numId w:val="22"/>
        </w:numPr>
        <w:spacing w:after="160" w:line="360" w:lineRule="auto"/>
        <w:rPr>
          <w:sz w:val="28"/>
          <w:szCs w:val="28"/>
        </w:rPr>
      </w:pPr>
      <w:r w:rsidRPr="00D41A67">
        <w:rPr>
          <w:sz w:val="28"/>
          <w:szCs w:val="28"/>
        </w:rPr>
        <w:t>Дан двумерный статический массив действительных чисел размером N1xN2.</w:t>
      </w:r>
      <w:r w:rsidRPr="00D41A67">
        <w:rPr>
          <w:sz w:val="28"/>
          <w:szCs w:val="28"/>
        </w:rPr>
        <w:br/>
      </w:r>
      <w:r w:rsidRPr="00D41A67">
        <w:rPr>
          <w:sz w:val="28"/>
          <w:szCs w:val="28"/>
        </w:rPr>
        <w:t>Поменять местами строки с номерами 0 и 2, 3 и 5, 6 и 8 и т.д.</w:t>
      </w:r>
      <w:r w:rsidR="00D0605B" w:rsidRPr="00D41A67">
        <w:rPr>
          <w:sz w:val="28"/>
          <w:szCs w:val="28"/>
        </w:rPr>
        <w:br w:type="page"/>
      </w:r>
    </w:p>
    <w:p w14:paraId="2A38D7A4" w14:textId="5A8BC7F0" w:rsidR="00DB31D7" w:rsidRDefault="00487A91" w:rsidP="00D0605B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GB"/>
        </w:rPr>
        <w:lastRenderedPageBreak/>
        <w:t>2</w:t>
      </w:r>
      <w:r w:rsidR="00960879" w:rsidRPr="00052602">
        <w:rPr>
          <w:b/>
          <w:bCs/>
          <w:sz w:val="32"/>
          <w:szCs w:val="32"/>
          <w:lang w:val="en-GB"/>
        </w:rPr>
        <w:t xml:space="preserve">. </w:t>
      </w:r>
      <w:r w:rsidR="00960879">
        <w:rPr>
          <w:b/>
          <w:bCs/>
          <w:sz w:val="32"/>
          <w:szCs w:val="32"/>
        </w:rPr>
        <w:t>Блок</w:t>
      </w:r>
      <w:r w:rsidR="00960879" w:rsidRPr="00052602">
        <w:rPr>
          <w:b/>
          <w:bCs/>
          <w:sz w:val="32"/>
          <w:szCs w:val="32"/>
          <w:lang w:val="en-GB"/>
        </w:rPr>
        <w:t>-</w:t>
      </w:r>
      <w:r w:rsidR="00960879">
        <w:rPr>
          <w:b/>
          <w:bCs/>
          <w:sz w:val="32"/>
          <w:szCs w:val="32"/>
        </w:rPr>
        <w:t>схема</w:t>
      </w:r>
    </w:p>
    <w:p w14:paraId="3F8220AC" w14:textId="68203E46" w:rsidR="00487A91" w:rsidRPr="00D0605B" w:rsidRDefault="00D0605B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</w:t>
      </w:r>
    </w:p>
    <w:p w14:paraId="3385C588" w14:textId="297DFEC1" w:rsidR="009252C6" w:rsidRPr="006E481F" w:rsidRDefault="009C504F" w:rsidP="00D0605B">
      <w:pPr>
        <w:spacing w:line="360" w:lineRule="auto"/>
        <w:rPr>
          <w:sz w:val="28"/>
          <w:szCs w:val="28"/>
          <w:lang w:val="en-US"/>
        </w:rPr>
      </w:pPr>
      <w:r>
        <w:rPr>
          <w:noProof/>
          <w:sz w:val="28"/>
          <w:szCs w:val="28"/>
          <w:lang w:val="en-US"/>
        </w:rPr>
        <w:drawing>
          <wp:inline distT="0" distB="0" distL="0" distR="0" wp14:anchorId="61A30069" wp14:editId="6325F2D2">
            <wp:extent cx="2077676" cy="907576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2176" cy="909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B690C" w14:textId="7FCAF1E1" w:rsidR="00D0605B" w:rsidRDefault="00D0605B" w:rsidP="00D0605B">
      <w:p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Задание 2</w:t>
      </w:r>
    </w:p>
    <w:p w14:paraId="27AE4A6A" w14:textId="67276555" w:rsidR="0071372A" w:rsidRPr="00A71ED4" w:rsidRDefault="00FC6422" w:rsidP="00D0605B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D67622A" wp14:editId="209D4CB0">
            <wp:extent cx="2065374" cy="93757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145" cy="940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A6C79" w14:textId="3402628F" w:rsidR="001801A7" w:rsidRPr="00C66649" w:rsidRDefault="00487A91" w:rsidP="00D0605B">
      <w:pPr>
        <w:spacing w:line="360" w:lineRule="auto"/>
        <w:rPr>
          <w:b/>
          <w:bCs/>
          <w:sz w:val="32"/>
          <w:szCs w:val="32"/>
          <w:lang w:val="en-GB"/>
        </w:rPr>
      </w:pPr>
      <w:r w:rsidRPr="00C66649">
        <w:rPr>
          <w:b/>
          <w:bCs/>
          <w:sz w:val="32"/>
          <w:szCs w:val="32"/>
          <w:lang w:val="en-GB"/>
        </w:rPr>
        <w:lastRenderedPageBreak/>
        <w:t>3.</w:t>
      </w:r>
      <w:r w:rsidR="001801A7" w:rsidRPr="00C66649">
        <w:rPr>
          <w:b/>
          <w:bCs/>
          <w:sz w:val="32"/>
          <w:szCs w:val="32"/>
          <w:lang w:val="en-GB"/>
        </w:rPr>
        <w:t xml:space="preserve"> </w:t>
      </w:r>
      <w:r w:rsidR="001801A7">
        <w:rPr>
          <w:b/>
          <w:bCs/>
          <w:sz w:val="32"/>
          <w:szCs w:val="32"/>
        </w:rPr>
        <w:t>Код</w:t>
      </w:r>
      <w:r w:rsidR="001801A7" w:rsidRPr="00C66649">
        <w:rPr>
          <w:b/>
          <w:bCs/>
          <w:sz w:val="32"/>
          <w:szCs w:val="32"/>
          <w:lang w:val="en-GB"/>
        </w:rPr>
        <w:t xml:space="preserve"> </w:t>
      </w:r>
      <w:r w:rsidR="001801A7">
        <w:rPr>
          <w:b/>
          <w:bCs/>
          <w:sz w:val="32"/>
          <w:szCs w:val="32"/>
        </w:rPr>
        <w:t>программы</w:t>
      </w:r>
    </w:p>
    <w:p w14:paraId="276B3A95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808080"/>
          <w:sz w:val="19"/>
          <w:szCs w:val="19"/>
          <w:lang w:val="en-GB" w:eastAsia="en-US"/>
        </w:rPr>
        <w:t>#include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&lt;iostream&gt;</w:t>
      </w:r>
    </w:p>
    <w:p w14:paraId="57B320F2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using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namespace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std;</w:t>
      </w:r>
    </w:p>
    <w:p w14:paraId="0E03D44F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3F49FDC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main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() {</w:t>
      </w:r>
    </w:p>
    <w:p w14:paraId="1AA58780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5B4C0567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1.</w:t>
      </w:r>
    </w:p>
    <w:p w14:paraId="0E781A56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Определить является ли квадратная матрица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A</w:t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[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 xml:space="preserve">,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] симметричной</w:t>
      </w:r>
    </w:p>
    <w:p w14:paraId="30970785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относительно главной диагонали. Матрица вводится с клавиатуры.</w:t>
      </w:r>
    </w:p>
    <w:p w14:paraId="2D084E96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*/</w:t>
      </w:r>
    </w:p>
    <w:p w14:paraId="32BB9F18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"Task 1:"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2D323F3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916FF03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Инициализация</w:t>
      </w:r>
    </w:p>
    <w:p w14:paraId="6241F8D8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const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N = 5;</w:t>
      </w:r>
    </w:p>
    <w:p w14:paraId="17F45FBF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A[N][N] = {};</w:t>
      </w:r>
    </w:p>
    <w:p w14:paraId="1509DDBC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68C2361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Ввод</w:t>
      </w:r>
    </w:p>
    <w:p w14:paraId="39360EEA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"Enter matrix ("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"x"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"):"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69E6F634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N; i++) {</w:t>
      </w:r>
    </w:p>
    <w:p w14:paraId="5C8028DE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"Row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+ 1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": 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3BACAFC7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N; j++) cin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&gt;&gt;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A[i][j];</w:t>
      </w:r>
    </w:p>
    <w:p w14:paraId="6AE04B0B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}</w:t>
      </w:r>
    </w:p>
    <w:p w14:paraId="39ABD876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109BFD43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Проверка на симметричность</w:t>
      </w:r>
    </w:p>
    <w:p w14:paraId="4B4FB760" w14:textId="1995E13A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bool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isSymmetric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true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4C3AB504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N; i++) {</w:t>
      </w:r>
    </w:p>
    <w:p w14:paraId="033F3DD0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N; j++) {</w:t>
      </w:r>
    </w:p>
    <w:p w14:paraId="2C33027F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(A[i][j] != A[j][i]) {</w:t>
      </w:r>
    </w:p>
    <w:p w14:paraId="3BF382E1" w14:textId="0400D026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isSymmetric =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false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07F0B9D3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break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39157D17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086C9FFE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4A42956F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776BAC12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78B52C31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Вывод</w:t>
      </w:r>
    </w:p>
    <w:p w14:paraId="596D452B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500355B7" w14:textId="079BB70A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if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(isSymmetric)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"Matrix is symmetri</w:t>
      </w:r>
      <w:r w:rsidR="003E1845"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c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AFC382E" w14:textId="6A562251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else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"Matrix isn't symmetri</w:t>
      </w:r>
      <w:r w:rsidR="00A0470A"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c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;</w:t>
      </w:r>
    </w:p>
    <w:p w14:paraId="2904095D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AE807A9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</w:p>
    <w:p w14:paraId="527A8DD3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29FB0AB" w14:textId="77777777" w:rsidR="006E481F" w:rsidRP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/*</w:t>
      </w:r>
    </w:p>
    <w:p w14:paraId="034961DF" w14:textId="77777777" w:rsidR="006E481F" w:rsidRP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Задание 2.</w:t>
      </w:r>
    </w:p>
    <w:p w14:paraId="313C6202" w14:textId="77777777" w:rsidR="006E481F" w:rsidRP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 xml:space="preserve">Дан двумерный статический массив действительных чисел размером 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N</w:t>
      </w: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1</w:t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xN</w:t>
      </w: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2.</w:t>
      </w:r>
    </w:p>
    <w:p w14:paraId="7488B0D5" w14:textId="77777777" w:rsidR="006E481F" w:rsidRP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  <w:t>Поменять местами строки с номерами 0 и 2, 3 и 5, 6 и 8 и т.д.</w:t>
      </w:r>
    </w:p>
    <w:p w14:paraId="3AF4BE82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*/</w:t>
      </w:r>
    </w:p>
    <w:p w14:paraId="5A3D670E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"Task 2:"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00A75829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2EEDC8BB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Инициализация</w:t>
      </w:r>
    </w:p>
    <w:p w14:paraId="733A6B60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const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N1 = 10, N2 = 4;</w:t>
      </w:r>
    </w:p>
    <w:p w14:paraId="2336251F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B[N1][N2] = {};</w:t>
      </w:r>
    </w:p>
    <w:p w14:paraId="6F3ACD08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DD8A3A4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Генерация</w:t>
      </w:r>
    </w:p>
    <w:p w14:paraId="3B0AAE9C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srand((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)time(0) * 999);</w:t>
      </w:r>
    </w:p>
    <w:p w14:paraId="23D95CF5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N1; i++)</w:t>
      </w:r>
    </w:p>
    <w:p w14:paraId="64CFE504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N2; j++)</w:t>
      </w:r>
    </w:p>
    <w:p w14:paraId="1691A545" w14:textId="77777777" w:rsidR="006E481F" w:rsidRP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B</w:t>
      </w:r>
      <w:r w:rsidRPr="006E481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[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i</w:t>
      </w:r>
      <w:r w:rsidRPr="006E481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][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j</w:t>
      </w:r>
      <w:r w:rsidRPr="006E481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] =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rand</w:t>
      </w:r>
      <w:r w:rsidRPr="006E481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() % 1000;</w:t>
      </w:r>
    </w:p>
    <w:p w14:paraId="6C7E013C" w14:textId="77777777" w:rsidR="006E481F" w:rsidRP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</w:p>
    <w:p w14:paraId="39024B57" w14:textId="77777777" w:rsidR="006E481F" w:rsidRP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6E481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 w:rsidRPr="006E481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Вывод до перемещения строк</w:t>
      </w:r>
    </w:p>
    <w:p w14:paraId="28111BDA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6E481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"Before swap:"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33664C78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N1; i++) {</w:t>
      </w:r>
    </w:p>
    <w:p w14:paraId="76905C00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N2; j++) {</w:t>
      </w:r>
    </w:p>
    <w:p w14:paraId="1B2665FC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cout.width(4);</w:t>
      </w:r>
    </w:p>
    <w:p w14:paraId="2B23434C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B[i][j];</w:t>
      </w:r>
    </w:p>
    <w:p w14:paraId="02D990C8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6F93F7C9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1A95BD87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7D94B6FC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4D3CE4AC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lastRenderedPageBreak/>
        <w:tab/>
      </w:r>
      <w:r>
        <w:rPr>
          <w:rFonts w:ascii="Cascadia Mono" w:eastAsiaTheme="minorHAnsi" w:hAnsi="Cascadia Mono" w:cs="Cascadia Mono"/>
          <w:color w:val="008000"/>
          <w:sz w:val="19"/>
          <w:szCs w:val="19"/>
          <w:lang w:val="en-GB" w:eastAsia="en-US"/>
        </w:rPr>
        <w:t>// Перемещение строк</w:t>
      </w:r>
    </w:p>
    <w:p w14:paraId="341D6F87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N1-2; i += 3) swap(B[i], B[i+2]);</w:t>
      </w:r>
    </w:p>
    <w:p w14:paraId="684C6E19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5728B00A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 w:rsidRPr="009C504F">
        <w:rPr>
          <w:rFonts w:ascii="Cascadia Mono" w:eastAsiaTheme="minorHAnsi" w:hAnsi="Cascadia Mono" w:cs="Cascadia Mono"/>
          <w:color w:val="008000"/>
          <w:sz w:val="19"/>
          <w:szCs w:val="19"/>
          <w:lang w:eastAsia="en-US"/>
        </w:rPr>
        <w:t>// Вывод после перемещения строк</w:t>
      </w:r>
    </w:p>
    <w:p w14:paraId="4EF64C3E" w14:textId="77777777" w:rsidR="006E481F" w:rsidRPr="009C504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</w:pP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cout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9C504F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endl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9C504F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9C504F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"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After</w:t>
      </w:r>
      <w:r w:rsidRPr="009C504F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A31515"/>
          <w:sz w:val="19"/>
          <w:szCs w:val="19"/>
          <w:lang w:val="en-GB" w:eastAsia="en-US"/>
        </w:rPr>
        <w:t>swap</w:t>
      </w:r>
      <w:r w:rsidRPr="009C504F">
        <w:rPr>
          <w:rFonts w:ascii="Cascadia Mono" w:eastAsiaTheme="minorHAnsi" w:hAnsi="Cascadia Mono" w:cs="Cascadia Mono"/>
          <w:color w:val="A31515"/>
          <w:sz w:val="19"/>
          <w:szCs w:val="19"/>
          <w:lang w:eastAsia="en-US"/>
        </w:rPr>
        <w:t>:"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 w:rsidRPr="009C504F">
        <w:rPr>
          <w:rFonts w:ascii="Cascadia Mono" w:eastAsiaTheme="minorHAnsi" w:hAnsi="Cascadia Mono" w:cs="Cascadia Mono"/>
          <w:color w:val="008080"/>
          <w:sz w:val="19"/>
          <w:szCs w:val="19"/>
          <w:lang w:eastAsia="en-US"/>
        </w:rPr>
        <w:t>&lt;&lt;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 xml:space="preserve"> 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endl</w:t>
      </w: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>;</w:t>
      </w:r>
    </w:p>
    <w:p w14:paraId="59D7D3D8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 w:rsidRPr="009C504F">
        <w:rPr>
          <w:rFonts w:ascii="Cascadia Mono" w:eastAsiaTheme="minorHAnsi" w:hAnsi="Cascadia Mono" w:cs="Cascadia Mono"/>
          <w:color w:val="000000"/>
          <w:sz w:val="19"/>
          <w:szCs w:val="19"/>
          <w:lang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i = 0; i &lt; N1; i++) {</w:t>
      </w:r>
    </w:p>
    <w:p w14:paraId="47E6DFD5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for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(</w:t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int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j = 0; j &lt; N2; j++) {</w:t>
      </w:r>
    </w:p>
    <w:p w14:paraId="7F25CA76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cout.width(4);</w:t>
      </w:r>
    </w:p>
    <w:p w14:paraId="67D51A22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B[i][j];</w:t>
      </w:r>
    </w:p>
    <w:p w14:paraId="7558818F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5F6F4AC6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 xml:space="preserve">cout </w:t>
      </w:r>
      <w:r>
        <w:rPr>
          <w:rFonts w:ascii="Cascadia Mono" w:eastAsiaTheme="minorHAnsi" w:hAnsi="Cascadia Mono" w:cs="Cascadia Mono"/>
          <w:color w:val="008080"/>
          <w:sz w:val="19"/>
          <w:szCs w:val="19"/>
          <w:lang w:val="en-GB" w:eastAsia="en-US"/>
        </w:rPr>
        <w:t>&lt;&lt;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endl;</w:t>
      </w:r>
    </w:p>
    <w:p w14:paraId="4B9489A3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  <w:t>}</w:t>
      </w:r>
    </w:p>
    <w:p w14:paraId="1C7107C9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</w:p>
    <w:p w14:paraId="37446E21" w14:textId="77777777" w:rsidR="006E481F" w:rsidRDefault="006E481F" w:rsidP="006E481F">
      <w:pPr>
        <w:autoSpaceDE w:val="0"/>
        <w:autoSpaceDN w:val="0"/>
        <w:adjustRightInd w:val="0"/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ab/>
      </w:r>
      <w:r>
        <w:rPr>
          <w:rFonts w:ascii="Cascadia Mono" w:eastAsiaTheme="minorHAnsi" w:hAnsi="Cascadia Mono" w:cs="Cascadia Mono"/>
          <w:color w:val="0000FF"/>
          <w:sz w:val="19"/>
          <w:szCs w:val="19"/>
          <w:lang w:val="en-GB" w:eastAsia="en-US"/>
        </w:rPr>
        <w:t>return</w:t>
      </w: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 xml:space="preserve"> 0;</w:t>
      </w:r>
    </w:p>
    <w:p w14:paraId="6A0C8FBF" w14:textId="5741C619" w:rsidR="00D41A67" w:rsidRDefault="006E481F" w:rsidP="006E481F">
      <w:pPr>
        <w:spacing w:line="360" w:lineRule="auto"/>
        <w:rPr>
          <w:rFonts w:ascii="Cascadia Mono" w:eastAsiaTheme="minorHAnsi" w:hAnsi="Cascadia Mono" w:cs="Cascadia Mono"/>
          <w:color w:val="808080"/>
          <w:sz w:val="19"/>
          <w:szCs w:val="19"/>
          <w:lang w:eastAsia="en-US"/>
        </w:rPr>
      </w:pPr>
      <w:r>
        <w:rPr>
          <w:rFonts w:ascii="Cascadia Mono" w:eastAsiaTheme="minorHAnsi" w:hAnsi="Cascadia Mono" w:cs="Cascadia Mono"/>
          <w:color w:val="000000"/>
          <w:sz w:val="19"/>
          <w:szCs w:val="19"/>
          <w:lang w:val="en-GB" w:eastAsia="en-US"/>
        </w:rPr>
        <w:t>}</w:t>
      </w:r>
    </w:p>
    <w:p w14:paraId="3EE8543B" w14:textId="74BF4D7C" w:rsidR="00B22AC2" w:rsidRPr="00FC090C" w:rsidRDefault="005C55B1" w:rsidP="00A6405F">
      <w:pPr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</w:t>
      </w:r>
      <w:r w:rsidR="00B22AC2" w:rsidRPr="00FC090C">
        <w:rPr>
          <w:b/>
          <w:bCs/>
          <w:sz w:val="32"/>
          <w:szCs w:val="32"/>
        </w:rPr>
        <w:t xml:space="preserve">. </w:t>
      </w:r>
      <w:r w:rsidR="00B22AC2">
        <w:rPr>
          <w:b/>
          <w:bCs/>
          <w:sz w:val="32"/>
          <w:szCs w:val="32"/>
        </w:rPr>
        <w:t>Тестирование</w:t>
      </w:r>
    </w:p>
    <w:p w14:paraId="7F75DC10" w14:textId="792C946B" w:rsidR="002849CD" w:rsidRDefault="002849CD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1.</w:t>
      </w:r>
    </w:p>
    <w:p w14:paraId="3E46BD6A" w14:textId="6A93E24C" w:rsidR="00C80803" w:rsidRPr="003B0E33" w:rsidRDefault="00C80803" w:rsidP="00C8080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Одинаковые числа</w:t>
      </w:r>
      <w:r>
        <w:rPr>
          <w:sz w:val="28"/>
          <w:szCs w:val="28"/>
        </w:rPr>
        <w:br/>
      </w:r>
      <w:r w:rsidR="003B0E33" w:rsidRPr="003B0E33">
        <w:rPr>
          <w:sz w:val="28"/>
          <w:szCs w:val="28"/>
          <w:lang w:val="en-US"/>
        </w:rPr>
        <w:drawing>
          <wp:inline distT="0" distB="0" distL="0" distR="0" wp14:anchorId="20D803A8" wp14:editId="1A10FE67">
            <wp:extent cx="1781424" cy="1676634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D7DBD" w14:textId="0D59F4A2" w:rsidR="003B0E33" w:rsidRPr="003B0E33" w:rsidRDefault="003B0E33" w:rsidP="00C8080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Изменённая главная диагональ</w:t>
      </w:r>
      <w:r>
        <w:rPr>
          <w:sz w:val="28"/>
          <w:szCs w:val="28"/>
        </w:rPr>
        <w:br/>
      </w:r>
      <w:r w:rsidRPr="003B0E33">
        <w:rPr>
          <w:sz w:val="28"/>
          <w:szCs w:val="28"/>
          <w:lang w:val="en-US"/>
        </w:rPr>
        <w:drawing>
          <wp:inline distT="0" distB="0" distL="0" distR="0" wp14:anchorId="38A3103F" wp14:editId="62B32331">
            <wp:extent cx="1762371" cy="1705213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62371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0A988F" w14:textId="1A801BA1" w:rsidR="003B0E33" w:rsidRPr="003B0E33" w:rsidRDefault="003B0E33" w:rsidP="00C8080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t>Симметричная матрица</w:t>
      </w:r>
      <w:r>
        <w:rPr>
          <w:sz w:val="28"/>
          <w:szCs w:val="28"/>
        </w:rPr>
        <w:br/>
      </w:r>
      <w:r w:rsidRPr="003B0E33">
        <w:rPr>
          <w:sz w:val="28"/>
          <w:szCs w:val="28"/>
          <w:lang w:val="en-US"/>
        </w:rPr>
        <w:drawing>
          <wp:inline distT="0" distB="0" distL="0" distR="0" wp14:anchorId="51129F90" wp14:editId="52802E61">
            <wp:extent cx="1762371" cy="1724266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62371" cy="1724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0A18A" w14:textId="0D658271" w:rsidR="003B0E33" w:rsidRPr="003B0E33" w:rsidRDefault="003B0E33" w:rsidP="00C8080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>Не симметричная матрица</w:t>
      </w:r>
      <w:r>
        <w:rPr>
          <w:sz w:val="28"/>
          <w:szCs w:val="28"/>
        </w:rPr>
        <w:br/>
      </w:r>
      <w:r w:rsidRPr="003B0E33">
        <w:rPr>
          <w:sz w:val="28"/>
          <w:szCs w:val="28"/>
          <w:lang w:val="en-US"/>
        </w:rPr>
        <w:drawing>
          <wp:inline distT="0" distB="0" distL="0" distR="0" wp14:anchorId="55F5606C" wp14:editId="41810339">
            <wp:extent cx="2010056" cy="1705213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10056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9EFA3" w14:textId="32EFC767" w:rsidR="003B0E33" w:rsidRPr="003B0E33" w:rsidRDefault="003B0E33" w:rsidP="00C80803">
      <w:pPr>
        <w:pStyle w:val="a5"/>
        <w:numPr>
          <w:ilvl w:val="0"/>
          <w:numId w:val="2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Симметричная по второстепенной диагонали матрица </w:t>
      </w:r>
      <w:r>
        <w:rPr>
          <w:sz w:val="28"/>
          <w:szCs w:val="28"/>
        </w:rPr>
        <w:br/>
      </w:r>
      <w:r w:rsidRPr="003B0E33">
        <w:rPr>
          <w:sz w:val="28"/>
          <w:szCs w:val="28"/>
        </w:rPr>
        <w:drawing>
          <wp:inline distT="0" distB="0" distL="0" distR="0" wp14:anchorId="3A19318A" wp14:editId="738E47A2">
            <wp:extent cx="1733792" cy="1705213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3792" cy="170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1B70A" w14:textId="181F52C8" w:rsidR="002849CD" w:rsidRDefault="002849CD" w:rsidP="002849C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Задание 2.</w:t>
      </w:r>
    </w:p>
    <w:p w14:paraId="04B78951" w14:textId="1925CB25" w:rsidR="001262D0" w:rsidRDefault="001262D0" w:rsidP="001262D0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 w:rsidRPr="001262D0">
        <w:rPr>
          <w:sz w:val="28"/>
          <w:szCs w:val="28"/>
        </w:rPr>
        <w:t>Запуск первый</w:t>
      </w:r>
      <w:r>
        <w:rPr>
          <w:sz w:val="28"/>
          <w:szCs w:val="28"/>
        </w:rPr>
        <w:t xml:space="preserve"> – верная смена строк</w:t>
      </w:r>
      <w:r>
        <w:rPr>
          <w:sz w:val="28"/>
          <w:szCs w:val="28"/>
        </w:rPr>
        <w:br/>
      </w:r>
      <w:r w:rsidRPr="001262D0">
        <w:rPr>
          <w:sz w:val="28"/>
          <w:szCs w:val="28"/>
        </w:rPr>
        <w:drawing>
          <wp:inline distT="0" distB="0" distL="0" distR="0" wp14:anchorId="7C8A001A" wp14:editId="5532CE6B">
            <wp:extent cx="1600423" cy="443927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0423" cy="443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F0FF9" w14:textId="426F5FEA" w:rsidR="001262D0" w:rsidRDefault="001262D0" w:rsidP="001262D0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Запуск второй</w:t>
      </w:r>
      <w:r w:rsidR="00960D0D">
        <w:rPr>
          <w:sz w:val="28"/>
          <w:szCs w:val="28"/>
        </w:rPr>
        <w:br/>
      </w:r>
      <w:r w:rsidR="00960D0D" w:rsidRPr="00960D0D">
        <w:rPr>
          <w:sz w:val="28"/>
          <w:szCs w:val="28"/>
        </w:rPr>
        <w:drawing>
          <wp:inline distT="0" distB="0" distL="0" distR="0" wp14:anchorId="45BF5CC3" wp14:editId="59568CFD">
            <wp:extent cx="1781424" cy="4420217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442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BA4949" w14:textId="220EE84D" w:rsidR="001262D0" w:rsidRDefault="001262D0" w:rsidP="001262D0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Запуск третий</w:t>
      </w:r>
      <w:r w:rsidR="00960D0D">
        <w:rPr>
          <w:sz w:val="28"/>
          <w:szCs w:val="28"/>
        </w:rPr>
        <w:br/>
      </w:r>
      <w:r w:rsidR="00960D0D" w:rsidRPr="00960D0D">
        <w:rPr>
          <w:sz w:val="28"/>
          <w:szCs w:val="28"/>
        </w:rPr>
        <w:drawing>
          <wp:inline distT="0" distB="0" distL="0" distR="0" wp14:anchorId="30F2A585" wp14:editId="67C4A718">
            <wp:extent cx="1609950" cy="4429743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09950" cy="442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9EFDA" w14:textId="4101BF00" w:rsidR="001262D0" w:rsidRDefault="001262D0" w:rsidP="001262D0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Запуск четвёртый</w:t>
      </w:r>
      <w:r w:rsidR="00960D0D">
        <w:rPr>
          <w:sz w:val="28"/>
          <w:szCs w:val="28"/>
        </w:rPr>
        <w:br/>
      </w:r>
      <w:r w:rsidR="00960D0D" w:rsidRPr="00960D0D">
        <w:rPr>
          <w:sz w:val="28"/>
          <w:szCs w:val="28"/>
        </w:rPr>
        <w:drawing>
          <wp:inline distT="0" distB="0" distL="0" distR="0" wp14:anchorId="7B0941B5" wp14:editId="2D2AAD5F">
            <wp:extent cx="1581371" cy="448690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1371" cy="448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52A43" w14:textId="411C498E" w:rsidR="001262D0" w:rsidRPr="001262D0" w:rsidRDefault="001262D0" w:rsidP="001262D0">
      <w:pPr>
        <w:pStyle w:val="a5"/>
        <w:numPr>
          <w:ilvl w:val="0"/>
          <w:numId w:val="24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Запуск пятый</w:t>
      </w:r>
      <w:r w:rsidR="00960D0D">
        <w:rPr>
          <w:sz w:val="28"/>
          <w:szCs w:val="28"/>
        </w:rPr>
        <w:br/>
      </w:r>
      <w:r w:rsidR="00960D0D" w:rsidRPr="00960D0D">
        <w:rPr>
          <w:sz w:val="28"/>
          <w:szCs w:val="28"/>
        </w:rPr>
        <w:drawing>
          <wp:inline distT="0" distB="0" distL="0" distR="0" wp14:anchorId="753EB329" wp14:editId="016C1F4A">
            <wp:extent cx="1609950" cy="4458322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09950" cy="445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7D325" w14:textId="5A2D5856" w:rsidR="008D1E30" w:rsidRPr="00B71AA5" w:rsidRDefault="005C55B1" w:rsidP="00D0605B">
      <w:pPr>
        <w:spacing w:line="360" w:lineRule="auto"/>
        <w:rPr>
          <w:rFonts w:eastAsiaTheme="minorEastAsia"/>
          <w:b/>
          <w:bCs/>
          <w:sz w:val="32"/>
          <w:szCs w:val="32"/>
        </w:rPr>
      </w:pPr>
      <w:r>
        <w:rPr>
          <w:rFonts w:eastAsiaTheme="minorEastAsia"/>
          <w:b/>
          <w:bCs/>
          <w:sz w:val="32"/>
          <w:szCs w:val="32"/>
        </w:rPr>
        <w:lastRenderedPageBreak/>
        <w:t>5</w:t>
      </w:r>
      <w:r w:rsidR="008D1E30" w:rsidRPr="00CD57C0">
        <w:rPr>
          <w:rFonts w:eastAsiaTheme="minorEastAsia"/>
          <w:b/>
          <w:bCs/>
          <w:sz w:val="32"/>
          <w:szCs w:val="32"/>
        </w:rPr>
        <w:t xml:space="preserve">. </w:t>
      </w:r>
      <w:r w:rsidR="008D1E30">
        <w:rPr>
          <w:rFonts w:eastAsiaTheme="minorEastAsia"/>
          <w:b/>
          <w:bCs/>
          <w:sz w:val="32"/>
          <w:szCs w:val="32"/>
        </w:rPr>
        <w:t>Вывод</w:t>
      </w:r>
    </w:p>
    <w:p w14:paraId="7AE29764" w14:textId="57E0FC3D" w:rsidR="000D027C" w:rsidRPr="002054DC" w:rsidRDefault="005E4B4B" w:rsidP="00D060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Выполнены задания с использованием двумерны</w:t>
      </w:r>
      <w:r w:rsidR="00BC0CC9">
        <w:rPr>
          <w:sz w:val="28"/>
          <w:szCs w:val="28"/>
        </w:rPr>
        <w:t>х</w:t>
      </w:r>
      <w:r>
        <w:rPr>
          <w:sz w:val="28"/>
          <w:szCs w:val="28"/>
        </w:rPr>
        <w:t xml:space="preserve"> статических массивов, закреплён материал по соответствующей теме лекции с применением её теории на практике.</w:t>
      </w:r>
    </w:p>
    <w:sectPr w:rsidR="000D027C" w:rsidRPr="002054DC" w:rsidSect="00FF04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scadia Mono">
    <w:panose1 w:val="020B0609020000020004"/>
    <w:charset w:val="CC"/>
    <w:family w:val="modern"/>
    <w:pitch w:val="fixed"/>
    <w:sig w:usb0="A1002AFF" w:usb1="4000F9FB" w:usb2="0004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B95"/>
    <w:multiLevelType w:val="hybridMultilevel"/>
    <w:tmpl w:val="96105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0AEA"/>
    <w:multiLevelType w:val="multilevel"/>
    <w:tmpl w:val="C590C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E71261"/>
    <w:multiLevelType w:val="hybridMultilevel"/>
    <w:tmpl w:val="7A14C1C4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3838"/>
    <w:multiLevelType w:val="hybridMultilevel"/>
    <w:tmpl w:val="7550EA78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F0412B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D7025"/>
    <w:multiLevelType w:val="hybridMultilevel"/>
    <w:tmpl w:val="D71620A8"/>
    <w:lvl w:ilvl="0" w:tplc="49247F7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AA1BD9"/>
    <w:multiLevelType w:val="hybridMultilevel"/>
    <w:tmpl w:val="083E93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45FC6"/>
    <w:multiLevelType w:val="hybridMultilevel"/>
    <w:tmpl w:val="08E81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C05D4"/>
    <w:multiLevelType w:val="multilevel"/>
    <w:tmpl w:val="6B065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D2617D"/>
    <w:multiLevelType w:val="hybridMultilevel"/>
    <w:tmpl w:val="2FCC1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D95447"/>
    <w:multiLevelType w:val="hybridMultilevel"/>
    <w:tmpl w:val="DCC4C6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33AB0"/>
    <w:multiLevelType w:val="hybridMultilevel"/>
    <w:tmpl w:val="4CBA10EC"/>
    <w:lvl w:ilvl="0" w:tplc="C3DA03A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001BE"/>
    <w:multiLevelType w:val="hybridMultilevel"/>
    <w:tmpl w:val="146269DC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B5D78B4"/>
    <w:multiLevelType w:val="hybridMultilevel"/>
    <w:tmpl w:val="D32CC03E"/>
    <w:lvl w:ilvl="0" w:tplc="21D67C4E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D1EDF"/>
    <w:multiLevelType w:val="hybridMultilevel"/>
    <w:tmpl w:val="FF5291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D2AFF"/>
    <w:multiLevelType w:val="hybridMultilevel"/>
    <w:tmpl w:val="728CE74E"/>
    <w:lvl w:ilvl="0" w:tplc="634E4324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E53013"/>
    <w:multiLevelType w:val="hybridMultilevel"/>
    <w:tmpl w:val="31CE2E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4F0CD0"/>
    <w:multiLevelType w:val="hybridMultilevel"/>
    <w:tmpl w:val="3D3EE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B3B69"/>
    <w:multiLevelType w:val="hybridMultilevel"/>
    <w:tmpl w:val="5E8C79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62A99"/>
    <w:multiLevelType w:val="hybridMultilevel"/>
    <w:tmpl w:val="ECE813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87CA6"/>
    <w:multiLevelType w:val="multilevel"/>
    <w:tmpl w:val="83061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8C793B"/>
    <w:multiLevelType w:val="hybridMultilevel"/>
    <w:tmpl w:val="30CA448A"/>
    <w:lvl w:ilvl="0" w:tplc="21D67C4E">
      <w:start w:val="1"/>
      <w:numFmt w:val="decimal"/>
      <w:lvlText w:val="%1."/>
      <w:lvlJc w:val="left"/>
      <w:pPr>
        <w:ind w:left="1440" w:hanging="360"/>
      </w:pPr>
      <w:rPr>
        <w:b w:val="0"/>
        <w:bCs w:val="0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686400E"/>
    <w:multiLevelType w:val="hybridMultilevel"/>
    <w:tmpl w:val="3CB2C8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FB793E"/>
    <w:multiLevelType w:val="hybridMultilevel"/>
    <w:tmpl w:val="340E50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3"/>
  </w:num>
  <w:num w:numId="4">
    <w:abstractNumId w:val="2"/>
  </w:num>
  <w:num w:numId="5">
    <w:abstractNumId w:val="15"/>
  </w:num>
  <w:num w:numId="6">
    <w:abstractNumId w:val="9"/>
  </w:num>
  <w:num w:numId="7">
    <w:abstractNumId w:val="17"/>
  </w:num>
  <w:num w:numId="8">
    <w:abstractNumId w:val="20"/>
  </w:num>
  <w:num w:numId="9">
    <w:abstractNumId w:val="8"/>
  </w:num>
  <w:num w:numId="10">
    <w:abstractNumId w:val="1"/>
  </w:num>
  <w:num w:numId="11">
    <w:abstractNumId w:val="6"/>
  </w:num>
  <w:num w:numId="12">
    <w:abstractNumId w:val="4"/>
  </w:num>
  <w:num w:numId="13">
    <w:abstractNumId w:val="21"/>
  </w:num>
  <w:num w:numId="14">
    <w:abstractNumId w:val="13"/>
  </w:num>
  <w:num w:numId="15">
    <w:abstractNumId w:val="11"/>
  </w:num>
  <w:num w:numId="16">
    <w:abstractNumId w:val="7"/>
  </w:num>
  <w:num w:numId="17">
    <w:abstractNumId w:val="0"/>
  </w:num>
  <w:num w:numId="18">
    <w:abstractNumId w:val="19"/>
  </w:num>
  <w:num w:numId="19">
    <w:abstractNumId w:val="23"/>
  </w:num>
  <w:num w:numId="20">
    <w:abstractNumId w:val="16"/>
  </w:num>
  <w:num w:numId="21">
    <w:abstractNumId w:val="5"/>
  </w:num>
  <w:num w:numId="22">
    <w:abstractNumId w:val="10"/>
  </w:num>
  <w:num w:numId="23">
    <w:abstractNumId w:val="18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55D"/>
    <w:rsid w:val="00013EC9"/>
    <w:rsid w:val="0002621B"/>
    <w:rsid w:val="00040F3C"/>
    <w:rsid w:val="000479F9"/>
    <w:rsid w:val="00052602"/>
    <w:rsid w:val="00053A18"/>
    <w:rsid w:val="00064A7C"/>
    <w:rsid w:val="00067E3F"/>
    <w:rsid w:val="00083300"/>
    <w:rsid w:val="000A4886"/>
    <w:rsid w:val="000C3653"/>
    <w:rsid w:val="000D027C"/>
    <w:rsid w:val="000D4020"/>
    <w:rsid w:val="000E051B"/>
    <w:rsid w:val="001262D0"/>
    <w:rsid w:val="00146B3F"/>
    <w:rsid w:val="001801A7"/>
    <w:rsid w:val="00181A6D"/>
    <w:rsid w:val="001B6E7C"/>
    <w:rsid w:val="001C3807"/>
    <w:rsid w:val="002054DC"/>
    <w:rsid w:val="00214B5F"/>
    <w:rsid w:val="00241FBF"/>
    <w:rsid w:val="00244BB0"/>
    <w:rsid w:val="002452CD"/>
    <w:rsid w:val="002849CD"/>
    <w:rsid w:val="00284CFD"/>
    <w:rsid w:val="002B2BF0"/>
    <w:rsid w:val="002B782F"/>
    <w:rsid w:val="002C0A2B"/>
    <w:rsid w:val="002F7E7F"/>
    <w:rsid w:val="00323577"/>
    <w:rsid w:val="00346900"/>
    <w:rsid w:val="003B0E33"/>
    <w:rsid w:val="003E1845"/>
    <w:rsid w:val="003E7888"/>
    <w:rsid w:val="003F1E52"/>
    <w:rsid w:val="004255EA"/>
    <w:rsid w:val="00450523"/>
    <w:rsid w:val="00476C57"/>
    <w:rsid w:val="00487A91"/>
    <w:rsid w:val="004A34F0"/>
    <w:rsid w:val="004A5899"/>
    <w:rsid w:val="00517671"/>
    <w:rsid w:val="00522247"/>
    <w:rsid w:val="005239FB"/>
    <w:rsid w:val="00553F7A"/>
    <w:rsid w:val="0058056F"/>
    <w:rsid w:val="0058320C"/>
    <w:rsid w:val="00595826"/>
    <w:rsid w:val="005A10B7"/>
    <w:rsid w:val="005C55B1"/>
    <w:rsid w:val="005D63B0"/>
    <w:rsid w:val="005E4B4B"/>
    <w:rsid w:val="006062AA"/>
    <w:rsid w:val="00613627"/>
    <w:rsid w:val="00614538"/>
    <w:rsid w:val="00623697"/>
    <w:rsid w:val="00626505"/>
    <w:rsid w:val="006413D3"/>
    <w:rsid w:val="00675A7D"/>
    <w:rsid w:val="00687A58"/>
    <w:rsid w:val="006D5353"/>
    <w:rsid w:val="006D73F4"/>
    <w:rsid w:val="006E0206"/>
    <w:rsid w:val="006E264B"/>
    <w:rsid w:val="006E2AE9"/>
    <w:rsid w:val="006E481F"/>
    <w:rsid w:val="006E7D3C"/>
    <w:rsid w:val="006F70EA"/>
    <w:rsid w:val="00712AB8"/>
    <w:rsid w:val="0071372A"/>
    <w:rsid w:val="00730498"/>
    <w:rsid w:val="007668FC"/>
    <w:rsid w:val="00781C94"/>
    <w:rsid w:val="0079048C"/>
    <w:rsid w:val="00791487"/>
    <w:rsid w:val="00793CCE"/>
    <w:rsid w:val="007D5F6A"/>
    <w:rsid w:val="008629FC"/>
    <w:rsid w:val="00883F50"/>
    <w:rsid w:val="00894363"/>
    <w:rsid w:val="008B68C7"/>
    <w:rsid w:val="008D1E30"/>
    <w:rsid w:val="008D7DB2"/>
    <w:rsid w:val="008F2A35"/>
    <w:rsid w:val="00914B98"/>
    <w:rsid w:val="00924199"/>
    <w:rsid w:val="009252C6"/>
    <w:rsid w:val="00951F5E"/>
    <w:rsid w:val="00953BE9"/>
    <w:rsid w:val="00960879"/>
    <w:rsid w:val="00960D0D"/>
    <w:rsid w:val="009A0190"/>
    <w:rsid w:val="009B194D"/>
    <w:rsid w:val="009B6BA6"/>
    <w:rsid w:val="009C1640"/>
    <w:rsid w:val="009C504F"/>
    <w:rsid w:val="00A0470A"/>
    <w:rsid w:val="00A065D4"/>
    <w:rsid w:val="00A6405F"/>
    <w:rsid w:val="00A71ED4"/>
    <w:rsid w:val="00A940C4"/>
    <w:rsid w:val="00A95405"/>
    <w:rsid w:val="00A976B3"/>
    <w:rsid w:val="00AA0DEC"/>
    <w:rsid w:val="00AC1E99"/>
    <w:rsid w:val="00B22AC2"/>
    <w:rsid w:val="00B3145B"/>
    <w:rsid w:val="00B451D8"/>
    <w:rsid w:val="00B71AA5"/>
    <w:rsid w:val="00B8217F"/>
    <w:rsid w:val="00B97B28"/>
    <w:rsid w:val="00BA2B21"/>
    <w:rsid w:val="00BB2F79"/>
    <w:rsid w:val="00BC0CC9"/>
    <w:rsid w:val="00BC3BFE"/>
    <w:rsid w:val="00BE2108"/>
    <w:rsid w:val="00C40E38"/>
    <w:rsid w:val="00C45AE2"/>
    <w:rsid w:val="00C66649"/>
    <w:rsid w:val="00C66764"/>
    <w:rsid w:val="00C80803"/>
    <w:rsid w:val="00CB4BCC"/>
    <w:rsid w:val="00CC329B"/>
    <w:rsid w:val="00CD57C0"/>
    <w:rsid w:val="00CD6B35"/>
    <w:rsid w:val="00CF0279"/>
    <w:rsid w:val="00D0163F"/>
    <w:rsid w:val="00D045F3"/>
    <w:rsid w:val="00D0605B"/>
    <w:rsid w:val="00D41A67"/>
    <w:rsid w:val="00D4393F"/>
    <w:rsid w:val="00D635D4"/>
    <w:rsid w:val="00DA0BD4"/>
    <w:rsid w:val="00DB31D7"/>
    <w:rsid w:val="00E14F59"/>
    <w:rsid w:val="00E31E8C"/>
    <w:rsid w:val="00E41659"/>
    <w:rsid w:val="00E547F6"/>
    <w:rsid w:val="00E55639"/>
    <w:rsid w:val="00ED3994"/>
    <w:rsid w:val="00EE5316"/>
    <w:rsid w:val="00F025F9"/>
    <w:rsid w:val="00F0518D"/>
    <w:rsid w:val="00F3456C"/>
    <w:rsid w:val="00F444E5"/>
    <w:rsid w:val="00F93FC2"/>
    <w:rsid w:val="00FA755D"/>
    <w:rsid w:val="00FC090C"/>
    <w:rsid w:val="00FC6422"/>
    <w:rsid w:val="00FD07F2"/>
    <w:rsid w:val="00FF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DBFD"/>
  <w15:chartTrackingRefBased/>
  <w15:docId w15:val="{85A08871-7BCC-43E1-A0C2-867CFA804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8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444E5"/>
    <w:rPr>
      <w:rFonts w:ascii="Courier New" w:hAnsi="Courier New"/>
      <w:sz w:val="20"/>
      <w:lang w:eastAsia="en-US"/>
    </w:rPr>
  </w:style>
  <w:style w:type="character" w:customStyle="1" w:styleId="a4">
    <w:name w:val="Текст Знак"/>
    <w:basedOn w:val="a0"/>
    <w:link w:val="a3"/>
    <w:rsid w:val="00F444E5"/>
    <w:rPr>
      <w:rFonts w:ascii="Courier New" w:eastAsia="Times New Roman" w:hAnsi="Courier New" w:cs="Times New Roman"/>
      <w:sz w:val="20"/>
      <w:szCs w:val="24"/>
      <w:lang w:val="ru-RU"/>
    </w:rPr>
  </w:style>
  <w:style w:type="paragraph" w:styleId="a5">
    <w:name w:val="List Paragraph"/>
    <w:basedOn w:val="a"/>
    <w:uiPriority w:val="34"/>
    <w:qFormat/>
    <w:rsid w:val="00960879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B19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val="en-GB" w:eastAsia="en-GB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194D"/>
    <w:rPr>
      <w:rFonts w:ascii="Courier New" w:eastAsiaTheme="minorEastAsia" w:hAnsi="Courier New" w:cs="Courier New"/>
      <w:sz w:val="20"/>
      <w:szCs w:val="20"/>
      <w:lang w:eastAsia="en-GB"/>
    </w:rPr>
  </w:style>
  <w:style w:type="character" w:styleId="a6">
    <w:name w:val="Placeholder Text"/>
    <w:basedOn w:val="a0"/>
    <w:uiPriority w:val="99"/>
    <w:semiHidden/>
    <w:rsid w:val="002C0A2B"/>
    <w:rPr>
      <w:color w:val="808080"/>
    </w:rPr>
  </w:style>
  <w:style w:type="table" w:styleId="a7">
    <w:name w:val="Table Grid"/>
    <w:basedOn w:val="a1"/>
    <w:uiPriority w:val="39"/>
    <w:rsid w:val="003F1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1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0" width="350" row="6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0BC37CCF-C4E6-4B68-B0E3-4E4386024CCB}">
  <we:reference id="wa200000113" version="1.0.0.0" store="ru-RU" storeType="OMEX"/>
  <we:alternateReferences>
    <we:reference id="wa200000113" version="1.0.0.0" store="WA200000113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178D0E46-21B7-46E0-AF4E-112D047E6E13}">
  <we:reference id="wa104382008" version="1.1.0.0" store="ru-RU" storeType="OMEX"/>
  <we:alternateReferences>
    <we:reference id="wa104382008" version="1.1.0.0" store="WA10438200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9798D-80E7-4848-8C19-562FE033B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</TotalTime>
  <Pages>9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138</cp:revision>
  <dcterms:created xsi:type="dcterms:W3CDTF">2022-10-15T08:59:00Z</dcterms:created>
  <dcterms:modified xsi:type="dcterms:W3CDTF">2022-11-17T15:12:00Z</dcterms:modified>
</cp:coreProperties>
</file>